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582E0C" w14:textId="77777777" w:rsidR="00082336" w:rsidRDefault="00A905B8">
      <w:pPr>
        <w:widowControl/>
        <w:adjustRightInd w:val="0"/>
        <w:snapToGrid w:val="0"/>
        <w:jc w:val="center"/>
        <w:rPr>
          <w:rFonts w:ascii="微软雅黑" w:eastAsia="微软雅黑" w:hAnsi="微软雅黑" w:cs="微软雅黑"/>
          <w:color w:val="013298"/>
          <w:kern w:val="0"/>
          <w:szCs w:val="21"/>
        </w:rPr>
      </w:pPr>
      <w:r>
        <w:rPr>
          <w:rFonts w:ascii="微软雅黑" w:eastAsia="微软雅黑" w:hAnsi="微软雅黑" w:cs="微软雅黑" w:hint="eastAsia"/>
          <w:color w:val="013298"/>
          <w:kern w:val="0"/>
          <w:szCs w:val="21"/>
        </w:rPr>
        <w:t>硕士研究生指导教师简介</w:t>
      </w:r>
    </w:p>
    <w:tbl>
      <w:tblPr>
        <w:tblW w:w="8825" w:type="dxa"/>
        <w:jc w:val="center"/>
        <w:tblCellSpacing w:w="0" w:type="dxa"/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97"/>
        <w:gridCol w:w="4340"/>
        <w:gridCol w:w="2588"/>
      </w:tblGrid>
      <w:tr w:rsidR="00082336" w14:paraId="62D0951A" w14:textId="77777777" w:rsidTr="007A5F35">
        <w:trPr>
          <w:tblCellSpacing w:w="0" w:type="dxa"/>
          <w:jc w:val="center"/>
        </w:trPr>
        <w:tc>
          <w:tcPr>
            <w:tcW w:w="1897" w:type="dxa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52EB77C5" w14:textId="77777777" w:rsidR="00082336" w:rsidRDefault="00A905B8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姓名（中文/汉语拼音）</w:t>
            </w:r>
          </w:p>
        </w:tc>
        <w:tc>
          <w:tcPr>
            <w:tcW w:w="4340" w:type="dxa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2E5EB2AF" w14:textId="77777777" w:rsidR="00082336" w:rsidRDefault="00FE7B0E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J</w:t>
            </w:r>
            <w:r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  <w:t>ING CHEN</w:t>
            </w:r>
          </w:p>
        </w:tc>
        <w:tc>
          <w:tcPr>
            <w:tcW w:w="2588" w:type="dxa"/>
            <w:vMerge w:val="restart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01F9AF8E" w14:textId="24C43BD9" w:rsidR="00082336" w:rsidRDefault="007A5F35" w:rsidP="007A5F35">
            <w:pPr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noProof/>
                <w:color w:val="013298"/>
                <w:sz w:val="15"/>
                <w:szCs w:val="15"/>
              </w:rPr>
              <w:drawing>
                <wp:inline distT="0" distB="0" distL="0" distR="0" wp14:anchorId="1738B313" wp14:editId="1F7277EF">
                  <wp:extent cx="1113941" cy="1317009"/>
                  <wp:effectExtent l="0" t="0" r="0" b="0"/>
                  <wp:docPr id="25870386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703861" name="图片 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773" b="77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8730" cy="13463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2336" w14:paraId="7F075D03" w14:textId="77777777" w:rsidTr="007A5F35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F50154" w14:textId="77777777" w:rsidR="00082336" w:rsidRDefault="00A905B8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职称</w:t>
            </w:r>
          </w:p>
          <w:p w14:paraId="3040E02A" w14:textId="77777777" w:rsidR="008152D6" w:rsidRDefault="008152D6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年龄</w:t>
            </w:r>
          </w:p>
        </w:tc>
        <w:tc>
          <w:tcPr>
            <w:tcW w:w="43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E46D6B" w14:textId="77777777" w:rsidR="00082336" w:rsidRDefault="00FE7B0E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  <w:t>讲师</w:t>
            </w:r>
          </w:p>
          <w:p w14:paraId="2D468A9F" w14:textId="11828952" w:rsidR="008152D6" w:rsidRDefault="008152D6" w:rsidP="00F066CF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3</w:t>
            </w:r>
            <w:r w:rsidR="007A5F35"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6</w:t>
            </w:r>
          </w:p>
        </w:tc>
        <w:tc>
          <w:tcPr>
            <w:tcW w:w="2588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40CD0F" w14:textId="77777777" w:rsidR="00082336" w:rsidRDefault="00082336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082336" w14:paraId="452EC5CC" w14:textId="77777777" w:rsidTr="007A5F35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882E81" w14:textId="77777777" w:rsidR="00082336" w:rsidRDefault="00A905B8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所在学院（系、所）</w:t>
            </w:r>
          </w:p>
        </w:tc>
        <w:tc>
          <w:tcPr>
            <w:tcW w:w="43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6CF2C9" w14:textId="77777777" w:rsidR="00082336" w:rsidRDefault="0069343E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  <w:t>建筑学院</w:t>
            </w:r>
          </w:p>
        </w:tc>
        <w:tc>
          <w:tcPr>
            <w:tcW w:w="2588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AB06C0" w14:textId="77777777" w:rsidR="00082336" w:rsidRDefault="00082336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082336" w14:paraId="654A6999" w14:textId="77777777" w:rsidTr="007A5F35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66F8FB" w14:textId="77777777" w:rsidR="00082336" w:rsidRDefault="00A905B8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通讯地址</w:t>
            </w:r>
          </w:p>
        </w:tc>
        <w:tc>
          <w:tcPr>
            <w:tcW w:w="43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6A6ECE" w14:textId="77777777" w:rsidR="00082336" w:rsidRDefault="0069343E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  <w:t>天津市西青区</w:t>
            </w:r>
          </w:p>
        </w:tc>
        <w:tc>
          <w:tcPr>
            <w:tcW w:w="2588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29A275" w14:textId="77777777" w:rsidR="00082336" w:rsidRDefault="00082336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082336" w14:paraId="4E052D5C" w14:textId="77777777" w:rsidTr="007A5F35">
        <w:trPr>
          <w:trHeight w:val="443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C1FF9A" w14:textId="77777777" w:rsidR="00082336" w:rsidRDefault="00A905B8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电子信箱</w:t>
            </w:r>
          </w:p>
        </w:tc>
        <w:tc>
          <w:tcPr>
            <w:tcW w:w="43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779BCD" w14:textId="77777777" w:rsidR="00082336" w:rsidRDefault="001538F3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376175"/>
                <w:sz w:val="14"/>
                <w:szCs w:val="14"/>
              </w:rPr>
            </w:pPr>
            <w:r w:rsidRPr="000B5F24"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c</w:t>
            </w:r>
            <w:r w:rsidRPr="000B5F24"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  <w:t>henjing_1027@126.com</w:t>
            </w:r>
          </w:p>
        </w:tc>
        <w:tc>
          <w:tcPr>
            <w:tcW w:w="2588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A0CDD4" w14:textId="77777777" w:rsidR="00082336" w:rsidRDefault="00082336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082336" w14:paraId="3E475865" w14:textId="77777777" w:rsidTr="007A5F35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A9F91D" w14:textId="77777777" w:rsidR="00082336" w:rsidRDefault="00A905B8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联系方式</w:t>
            </w:r>
          </w:p>
        </w:tc>
        <w:tc>
          <w:tcPr>
            <w:tcW w:w="43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C6AD72" w14:textId="73582864" w:rsidR="00082336" w:rsidRDefault="000B5F2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13821807862</w:t>
            </w:r>
          </w:p>
        </w:tc>
        <w:tc>
          <w:tcPr>
            <w:tcW w:w="2588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F8B512" w14:textId="77777777" w:rsidR="00082336" w:rsidRDefault="00082336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082336" w14:paraId="52C478B4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bottom"/>
          </w:tcPr>
          <w:p w14:paraId="5216E10C" w14:textId="77777777" w:rsidR="00082336" w:rsidRDefault="00A905B8" w:rsidP="00E115D5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主要研究方向</w:t>
            </w:r>
            <w:r w:rsidR="00A56938"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：</w:t>
            </w:r>
            <w:r w:rsidR="001538F3"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="001538F3"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           </w:t>
            </w:r>
          </w:p>
        </w:tc>
      </w:tr>
      <w:tr w:rsidR="00082336" w:rsidRPr="00E115D5" w14:paraId="7240CD89" w14:textId="77777777">
        <w:trPr>
          <w:trHeight w:val="23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56576815" w14:textId="259A6793" w:rsidR="00082336" w:rsidRPr="00E115D5" w:rsidRDefault="00E115D5" w:rsidP="004C2138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 w:rsidRPr="004C2138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健康建筑物理环境，</w:t>
            </w:r>
            <w:r w:rsidR="006F4ADE" w:rsidRPr="004C213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健康声环境</w:t>
            </w:r>
            <w:r w:rsidRPr="004C2138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，</w:t>
            </w:r>
            <w:bookmarkStart w:id="0" w:name="OLE_LINK1"/>
            <w:r w:rsidRPr="004C213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积极</w:t>
            </w:r>
            <w:r w:rsidR="006F4ADE" w:rsidRPr="004C213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声景观</w:t>
            </w:r>
            <w:bookmarkEnd w:id="0"/>
            <w:r w:rsidR="006F4ADE" w:rsidRPr="004C213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，睡眠声环境</w:t>
            </w:r>
          </w:p>
        </w:tc>
      </w:tr>
      <w:tr w:rsidR="00082336" w14:paraId="6CC4434F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19EDCA" w14:textId="77777777" w:rsidR="00082336" w:rsidRDefault="00A905B8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主要学历</w:t>
            </w:r>
          </w:p>
        </w:tc>
      </w:tr>
      <w:tr w:rsidR="00082336" w14:paraId="0C4E7AA1" w14:textId="77777777">
        <w:trPr>
          <w:trHeight w:val="109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4057213D" w14:textId="77777777" w:rsidR="00082336" w:rsidRDefault="001538F3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018-2022 天津大学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建筑学专业，工学博士</w:t>
            </w:r>
          </w:p>
          <w:p w14:paraId="69A2FE98" w14:textId="77777777" w:rsidR="00082336" w:rsidRDefault="001538F3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016-2018 天津大学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建筑学专业，工学硕士</w:t>
            </w:r>
          </w:p>
          <w:p w14:paraId="2D0DFA77" w14:textId="77777777" w:rsidR="00082336" w:rsidRDefault="001538F3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2</w:t>
            </w:r>
            <w:r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  <w:t>011-2016 内蒙古工业大学</w:t>
            </w:r>
            <w:r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 xml:space="preserve"> 建筑学专业，建筑学学士</w:t>
            </w:r>
          </w:p>
        </w:tc>
      </w:tr>
      <w:tr w:rsidR="00082336" w14:paraId="0F889B6A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C32C55" w14:textId="77777777" w:rsidR="00082336" w:rsidRDefault="00A905B8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主要学术经历</w:t>
            </w:r>
          </w:p>
        </w:tc>
      </w:tr>
      <w:tr w:rsidR="00082336" w14:paraId="49F13A7F" w14:textId="77777777">
        <w:trPr>
          <w:trHeight w:val="103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06BEDF85" w14:textId="4A27058D" w:rsidR="00082336" w:rsidRDefault="00A905B8" w:rsidP="00E115D5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【国内经历】</w:t>
            </w:r>
          </w:p>
          <w:p w14:paraId="639192A8" w14:textId="77777777" w:rsidR="00E115D5" w:rsidRDefault="00E115D5" w:rsidP="00E115D5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018-2022 </w:t>
            </w:r>
            <w:r w:rsidR="00971615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于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天津大学</w:t>
            </w:r>
            <w:r w:rsidR="00971615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开展建筑室内声环境与健康相关研究</w:t>
            </w:r>
          </w:p>
          <w:p w14:paraId="62B430B7" w14:textId="77777777" w:rsidR="00082336" w:rsidRPr="00E115D5" w:rsidRDefault="00E115D5" w:rsidP="00971615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016-2018 </w:t>
            </w:r>
            <w:r w:rsidR="00971615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于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天津大学</w:t>
            </w:r>
            <w:r w:rsidR="00971615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开展大空间建筑室内声环境评价</w:t>
            </w:r>
            <w:r w:rsidR="003678F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体系</w:t>
            </w:r>
            <w:r w:rsidR="00971615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研究</w:t>
            </w:r>
          </w:p>
          <w:p w14:paraId="35BDB5B9" w14:textId="41FDAA81" w:rsidR="00082336" w:rsidRPr="00DB1F17" w:rsidRDefault="00A905B8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【国外经历】</w:t>
            </w:r>
          </w:p>
        </w:tc>
      </w:tr>
      <w:tr w:rsidR="00082336" w14:paraId="1C855995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5DEE22" w14:textId="77777777" w:rsidR="00082336" w:rsidRDefault="00A905B8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主要讲授课程</w:t>
            </w:r>
          </w:p>
        </w:tc>
      </w:tr>
      <w:tr w:rsidR="00082336" w14:paraId="47707505" w14:textId="77777777">
        <w:trPr>
          <w:trHeight w:val="79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16B3B1DE" w14:textId="00131388" w:rsidR="009B078E" w:rsidRDefault="002354C0" w:rsidP="004C2138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建筑设计I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II</w:t>
            </w:r>
            <w:bookmarkStart w:id="1" w:name="OLE_LINK15"/>
            <w:r w:rsidR="009B078E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（本科生课程）</w:t>
            </w:r>
            <w:bookmarkEnd w:id="1"/>
          </w:p>
          <w:p w14:paraId="7510CF9E" w14:textId="07234F4B" w:rsidR="009B078E" w:rsidRDefault="002354C0" w:rsidP="004C2138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建筑设计I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V</w:t>
            </w:r>
            <w:r w:rsidR="009B078E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（本科生课程）</w:t>
            </w:r>
          </w:p>
          <w:p w14:paraId="65CFCFA5" w14:textId="7679CF1E" w:rsidR="002354C0" w:rsidRPr="002354C0" w:rsidRDefault="007A5F35" w:rsidP="004C2138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4C213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建筑物理A</w:t>
            </w:r>
            <w:r w:rsidR="009B078E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（本科生课程）</w:t>
            </w:r>
          </w:p>
          <w:p w14:paraId="678ED205" w14:textId="5A94B89D" w:rsidR="009B078E" w:rsidRDefault="007A5F35" w:rsidP="004C2138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研究生建筑设计1</w:t>
            </w:r>
            <w:bookmarkStart w:id="2" w:name="OLE_LINK16"/>
            <w:r w:rsidR="009B078E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（研究生课程）</w:t>
            </w:r>
            <w:bookmarkEnd w:id="2"/>
          </w:p>
          <w:p w14:paraId="2F7FF2DC" w14:textId="2916A876" w:rsidR="009B078E" w:rsidRDefault="007A5F35" w:rsidP="004C2138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研究生建筑设计2</w:t>
            </w:r>
            <w:r w:rsidR="009B078E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（研究生课程）</w:t>
            </w:r>
          </w:p>
          <w:p w14:paraId="6A6BDFAA" w14:textId="3B01F1CD" w:rsidR="006F4ADE" w:rsidRDefault="00E115D5" w:rsidP="004C2138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 w:rsidRPr="004C213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绿色建筑评价技术</w:t>
            </w:r>
            <w:r w:rsidR="009B078E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（研究生课程）</w:t>
            </w:r>
          </w:p>
        </w:tc>
      </w:tr>
      <w:tr w:rsidR="00082336" w14:paraId="59CA6F9C" w14:textId="77777777">
        <w:trPr>
          <w:trHeight w:val="126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4608BF" w14:textId="77777777" w:rsidR="00082336" w:rsidRDefault="00A905B8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主要学术兼职</w:t>
            </w:r>
          </w:p>
        </w:tc>
      </w:tr>
      <w:tr w:rsidR="00082336" w14:paraId="2098206C" w14:textId="77777777" w:rsidTr="006E1A42">
        <w:trPr>
          <w:trHeight w:val="441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4628A6E9" w14:textId="7BD7D3A4" w:rsidR="00082336" w:rsidRDefault="006F4ADE" w:rsidP="004C2138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 w:rsidRPr="004C213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天津市声学学会副秘书长</w:t>
            </w:r>
            <w:r w:rsidR="00D65E0D" w:rsidRPr="004C213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</w:p>
        </w:tc>
      </w:tr>
      <w:tr w:rsidR="00082336" w14:paraId="088D8BE6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2098AB" w14:textId="77777777" w:rsidR="00082336" w:rsidRDefault="00A905B8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主要学术成就、奖励及荣誉</w:t>
            </w:r>
          </w:p>
        </w:tc>
      </w:tr>
      <w:tr w:rsidR="00082336" w14:paraId="6A47C490" w14:textId="77777777" w:rsidTr="007C1D90">
        <w:trPr>
          <w:trHeight w:val="329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169F1CE9" w14:textId="03EF6AF9" w:rsidR="004C2138" w:rsidRDefault="00971615" w:rsidP="004C2138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I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CBEN青年科学家资助</w:t>
            </w:r>
          </w:p>
          <w:p w14:paraId="7BC22955" w14:textId="2A18DB3B" w:rsidR="00082336" w:rsidRDefault="003678F8" w:rsidP="004C2138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中国科协中外青年交流计划项目</w:t>
            </w:r>
          </w:p>
          <w:p w14:paraId="62B892F2" w14:textId="4FF70237" w:rsidR="004C2138" w:rsidRPr="00D65E0D" w:rsidRDefault="004C2138" w:rsidP="004C2138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D65E0D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2025第13届未来设计师全国高校数字艺术设计大赛国家二等奖</w:t>
            </w:r>
            <w:bookmarkStart w:id="3" w:name="OLE_LINK12"/>
            <w:r w:rsidRPr="00D65E0D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指导老师</w:t>
            </w:r>
            <w:bookmarkEnd w:id="3"/>
          </w:p>
          <w:p w14:paraId="07B05667" w14:textId="195FEF7F" w:rsidR="004C2138" w:rsidRPr="00D65E0D" w:rsidRDefault="004C2138" w:rsidP="004C2138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D65E0D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2025第13届未来设计师全国高校数字艺术设计大赛天津赛区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二</w:t>
            </w:r>
            <w:r w:rsidRPr="00D65E0D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等奖指导老师</w:t>
            </w:r>
          </w:p>
          <w:p w14:paraId="635AC6D1" w14:textId="1C0157C9" w:rsidR="004C2138" w:rsidRPr="00D65E0D" w:rsidRDefault="004C2138" w:rsidP="004C2138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bookmarkStart w:id="4" w:name="OLE_LINK14"/>
            <w:r w:rsidRPr="00D65E0D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2025第13届未来设计师全国高校数字艺术设计大赛天津赛区三等奖指导老师</w:t>
            </w:r>
          </w:p>
          <w:bookmarkEnd w:id="4"/>
          <w:p w14:paraId="71E22CE9" w14:textId="73BD9D0D" w:rsidR="004C2138" w:rsidRDefault="004C2138" w:rsidP="004C2138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D65E0D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2025中国国际大学生创新大赛高教主赛道天津市铜奖</w:t>
            </w:r>
            <w:r w:rsidRPr="004C213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指导老师</w:t>
            </w:r>
          </w:p>
          <w:p w14:paraId="393CBDBD" w14:textId="449CB890" w:rsidR="004C2138" w:rsidRDefault="006E1A42" w:rsidP="004C2138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2025</w:t>
            </w:r>
            <w:r w:rsidR="004C2138" w:rsidRPr="00D65E0D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第七届高等院校绿色建筑技能大赛三等奖指导老师</w:t>
            </w:r>
          </w:p>
        </w:tc>
      </w:tr>
      <w:tr w:rsidR="00082336" w14:paraId="41313316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4CBE66" w14:textId="0757ABB2" w:rsidR="00082336" w:rsidRDefault="00A905B8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主要科研项目及角色</w:t>
            </w:r>
          </w:p>
        </w:tc>
      </w:tr>
      <w:tr w:rsidR="00082336" w14:paraId="38E08849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819947" w14:textId="3B7A25E0" w:rsidR="00082336" w:rsidRPr="00D65E0D" w:rsidRDefault="00A905B8" w:rsidP="004C2138">
            <w:pPr>
              <w:widowControl/>
              <w:ind w:leftChars="100" w:left="510" w:hangingChars="200" w:hanging="300"/>
              <w:jc w:val="left"/>
              <w:rPr>
                <w:rFonts w:ascii="微软雅黑" w:eastAsia="微软雅黑" w:hAnsi="微软雅黑" w:cs="微软雅黑"/>
                <w:b/>
                <w:bCs/>
                <w:color w:val="013298"/>
                <w:kern w:val="0"/>
                <w:sz w:val="15"/>
                <w:szCs w:val="15"/>
              </w:rPr>
            </w:pPr>
            <w:r w:rsidRPr="00D65E0D"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 xml:space="preserve">　【在研项目】</w:t>
            </w:r>
          </w:p>
          <w:p w14:paraId="5D9BA82D" w14:textId="3E7597D4" w:rsidR="004C2138" w:rsidRPr="004C2138" w:rsidRDefault="00D65E0D" w:rsidP="004C2138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bookmarkStart w:id="5" w:name="OLE_LINK13"/>
            <w:r w:rsidRPr="004C213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主持国家自然科学基金青年基金《住宅建筑突发声事件对睡眠影响机理及多维声学评价指标优化》</w:t>
            </w:r>
            <w:bookmarkStart w:id="6" w:name="OLE_LINK4"/>
            <w:r w:rsidRPr="004C213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，在研，</w:t>
            </w:r>
            <w:bookmarkEnd w:id="6"/>
            <w:r w:rsidRPr="004C213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2026.01-</w:t>
            </w:r>
            <w:bookmarkEnd w:id="5"/>
            <w:r w:rsidR="006E1A4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；</w:t>
            </w:r>
          </w:p>
          <w:p w14:paraId="03F0CE77" w14:textId="691D0B0E" w:rsidR="004C2138" w:rsidRDefault="00D65E0D" w:rsidP="004C2138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4C213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主持天津市哲学社会科学智库专项《完善社会治理体系》，</w:t>
            </w:r>
            <w:bookmarkStart w:id="7" w:name="OLE_LINK6"/>
            <w:r w:rsidRPr="004C213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在研，</w:t>
            </w:r>
            <w:bookmarkEnd w:id="7"/>
            <w:r w:rsidRPr="004C2138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2026.01-</w:t>
            </w:r>
            <w:r w:rsidR="006E1A4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；</w:t>
            </w:r>
          </w:p>
          <w:p w14:paraId="310BE317" w14:textId="77777777" w:rsidR="006E1A42" w:rsidRDefault="00D65E0D" w:rsidP="004C2138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4C213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主持天津市教委科研计划支撑项目《通过声景手段促进</w:t>
            </w:r>
            <w:bookmarkStart w:id="8" w:name="_GoBack"/>
            <w:bookmarkEnd w:id="8"/>
            <w:r w:rsidRPr="004C213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城市休闲空间健康声环境建立的路径研究》，在研，2</w:t>
            </w:r>
            <w:r w:rsidRPr="004C2138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023.1-</w:t>
            </w:r>
            <w:bookmarkStart w:id="9" w:name="OLE_LINK11"/>
            <w:r w:rsidR="006E1A4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；</w:t>
            </w:r>
          </w:p>
          <w:p w14:paraId="018A6423" w14:textId="5BEB9EB5" w:rsidR="004C2138" w:rsidRDefault="006E1A42" w:rsidP="004C2138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4C213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lastRenderedPageBreak/>
              <w:t>主持</w:t>
            </w:r>
            <w:bookmarkEnd w:id="9"/>
            <w:r w:rsidR="00D65E0D" w:rsidRPr="004C2138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本科校级教改项目《绿色建筑技术驱动的建筑设计课程教学模式研究——以&lt;建筑设计I、IV&gt;跨学科协同教学实践为例》</w:t>
            </w:r>
            <w:r w:rsidR="00D65E0D" w:rsidRPr="004C213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 w:rsidR="00D65E0D" w:rsidRPr="004C2138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2025.09-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；</w:t>
            </w:r>
          </w:p>
          <w:p w14:paraId="24B8E1C0" w14:textId="699AF8F5" w:rsidR="00D65E0D" w:rsidRPr="004C2138" w:rsidRDefault="00D65E0D" w:rsidP="00D65E0D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4C213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主持</w:t>
            </w:r>
            <w:r w:rsidRPr="004C2138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研究生校级教改项目《新工科视域下绿色建筑技术融入建筑设计课程的“多主体-跨学科”协同教学模式构建研究</w:t>
            </w:r>
            <w:r w:rsidRPr="004C213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 w:rsidRPr="004C2138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2025.09-。</w:t>
            </w:r>
          </w:p>
          <w:p w14:paraId="00313037" w14:textId="1FEA50B8" w:rsidR="00082336" w:rsidRPr="00D65E0D" w:rsidRDefault="00A905B8" w:rsidP="004C2138">
            <w:pPr>
              <w:widowControl/>
              <w:ind w:leftChars="100" w:left="510" w:hangingChars="200" w:hanging="300"/>
              <w:jc w:val="left"/>
              <w:rPr>
                <w:rFonts w:ascii="微软雅黑" w:eastAsia="微软雅黑" w:hAnsi="微软雅黑" w:cs="微软雅黑"/>
                <w:b/>
                <w:bCs/>
                <w:color w:val="013298"/>
                <w:kern w:val="0"/>
                <w:sz w:val="15"/>
                <w:szCs w:val="15"/>
              </w:rPr>
            </w:pPr>
            <w:r w:rsidRPr="00D65E0D"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>【完成项目】</w:t>
            </w:r>
          </w:p>
          <w:p w14:paraId="36D0D63F" w14:textId="20A9263C" w:rsidR="00D65E0D" w:rsidRDefault="00D65E0D" w:rsidP="009B078E">
            <w:pPr>
              <w:pStyle w:val="ab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bookmarkStart w:id="10" w:name="OLE_LINK17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参与</w:t>
            </w:r>
            <w:bookmarkEnd w:id="10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国家自然科学基金项目</w:t>
            </w:r>
            <w:r w:rsidR="009B078E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《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宁静致远，和谐共生—</w:t>
            </w:r>
            <w:r w:rsidRPr="00605B7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城市健康声环境的建立和体系研究</w:t>
            </w:r>
            <w:r w:rsidR="009B078E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》</w:t>
            </w:r>
            <w:r w:rsidR="0035336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；</w:t>
            </w:r>
          </w:p>
          <w:p w14:paraId="3B7530AE" w14:textId="142C89D7" w:rsidR="009B078E" w:rsidRDefault="009B078E" w:rsidP="009B078E">
            <w:pPr>
              <w:pStyle w:val="ab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参编《绿色建筑评价标准》（京津冀区域协同工程建设标准）DB/T29-204-2026</w:t>
            </w:r>
            <w:r w:rsidR="0035336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；</w:t>
            </w:r>
          </w:p>
          <w:p w14:paraId="2D7D3ED7" w14:textId="72F53F33" w:rsidR="009B078E" w:rsidRPr="004C2138" w:rsidRDefault="009B078E" w:rsidP="009B078E">
            <w:pPr>
              <w:pStyle w:val="ab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参与</w:t>
            </w:r>
            <w:r w:rsidRPr="009B078E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天津设计之都核心区柳林街区城市更新-宁静住宅设计标识评价咨询</w:t>
            </w:r>
            <w:r w:rsidR="007675D7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等</w:t>
            </w:r>
            <w:r w:rsidR="006039E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工程</w:t>
            </w:r>
            <w:r w:rsidR="007675D7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项目</w:t>
            </w:r>
            <w:r w:rsidR="0035336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。</w:t>
            </w:r>
          </w:p>
        </w:tc>
      </w:tr>
      <w:tr w:rsidR="00082336" w14:paraId="5E6B10BB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18D92B9E" w14:textId="77777777" w:rsidR="00082336" w:rsidRDefault="00A905B8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lastRenderedPageBreak/>
              <w:t>代表性论文/论著及检索情况</w:t>
            </w:r>
          </w:p>
        </w:tc>
      </w:tr>
      <w:tr w:rsidR="00082336" w14:paraId="74ABF299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C2E526" w14:textId="77777777" w:rsidR="00082336" w:rsidRPr="004C2138" w:rsidRDefault="00A905B8" w:rsidP="004C2138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4C213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【发表论文】已在国内外学术刊物发表学术论文，主要包括：</w:t>
            </w:r>
          </w:p>
          <w:p w14:paraId="11DDB89A" w14:textId="7E34948E" w:rsidR="00605B74" w:rsidRPr="00605B74" w:rsidRDefault="00605B74" w:rsidP="004C2138">
            <w:pPr>
              <w:pStyle w:val="ab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605B74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Jing Chen, Hui Ma. Development of a questionnaire on people’s demand for a healthy acoustic environment when working with complex cognitive tasks. </w:t>
            </w:r>
            <w:r w:rsidR="00353360" w:rsidRPr="00605B74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Applied</w:t>
            </w:r>
            <w:r w:rsidRPr="00605B74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Acoustics. </w:t>
            </w:r>
            <w:r w:rsidRPr="00605B7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2022, 192:108753</w:t>
            </w:r>
            <w:r w:rsidRPr="00605B74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. </w:t>
            </w:r>
          </w:p>
          <w:p w14:paraId="01FF9E9A" w14:textId="3D9A2F54" w:rsidR="00605B74" w:rsidRPr="00605B74" w:rsidRDefault="00605B74" w:rsidP="004C2138">
            <w:pPr>
              <w:pStyle w:val="ab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605B74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Jing Chen, Hui Ma. A conceptual model of the healthy acoustic environment: elements, framework, and definition. Frontiers in Psychology, 2020, 11: 554285.</w:t>
            </w:r>
            <w:r w:rsidRPr="00605B7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</w:p>
          <w:p w14:paraId="46742554" w14:textId="50D7518B" w:rsidR="00605B74" w:rsidRDefault="00605B74" w:rsidP="004C2138">
            <w:pPr>
              <w:pStyle w:val="ab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605B7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马蕙</w:t>
            </w:r>
            <w:r w:rsidRPr="00605B74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, </w:t>
            </w:r>
            <w:r w:rsidRPr="00605B7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陈静</w:t>
            </w:r>
            <w:r w:rsidRPr="00605B74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, </w:t>
            </w:r>
            <w:r w:rsidRPr="00605B7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王超</w:t>
            </w:r>
            <w:r w:rsidRPr="00605B74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. </w:t>
            </w:r>
            <w:r w:rsidRPr="00605B7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一种脑力劳动工作状态下的声环境质量判定方法</w:t>
            </w:r>
            <w:r w:rsidRPr="00605B74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.</w:t>
            </w:r>
            <w:r w:rsidRPr="00605B7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中国发明专利</w:t>
            </w:r>
            <w:r w:rsidRPr="00605B74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202</w:t>
            </w:r>
            <w:r w:rsidR="006039E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3</w:t>
            </w:r>
            <w:r w:rsidRPr="00605B74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.</w:t>
            </w:r>
          </w:p>
          <w:p w14:paraId="70C8E7E0" w14:textId="6D057179" w:rsidR="00605B74" w:rsidRPr="00605B74" w:rsidRDefault="00605B74" w:rsidP="004C2138">
            <w:pPr>
              <w:pStyle w:val="ab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605B74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Jing Chen, Hui Ma. The specific demands of people on the acoustic environment in working status with complex cognitive tasks. International Commission on Biological Effects of Noise. 2021.8. </w:t>
            </w:r>
          </w:p>
          <w:p w14:paraId="66745D7B" w14:textId="7A143EDD" w:rsidR="00605B74" w:rsidRPr="00605B74" w:rsidRDefault="00605B74" w:rsidP="004C2138">
            <w:pPr>
              <w:pStyle w:val="ab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605B7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陈静</w:t>
            </w:r>
            <w:r w:rsidRPr="00605B74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,</w:t>
            </w:r>
            <w:r w:rsidRPr="00605B7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马蕙</w:t>
            </w:r>
            <w:r w:rsidRPr="00605B74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. </w:t>
            </w:r>
            <w:r w:rsidRPr="00605B7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基于扎根理论的健康声环境内涵建构</w:t>
            </w:r>
            <w:r w:rsidRPr="00605B74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.</w:t>
            </w:r>
            <w:r w:rsidRPr="00605B7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第</w:t>
            </w:r>
            <w:r w:rsidRPr="00605B74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14</w:t>
            </w:r>
            <w:r w:rsidRPr="00605B7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届建筑物理大会</w:t>
            </w:r>
            <w:r w:rsidRPr="00605B74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.2021.7.</w:t>
            </w:r>
            <w:r w:rsidRPr="00605B7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</w:p>
          <w:p w14:paraId="1933211C" w14:textId="76C02D3B" w:rsidR="00605B74" w:rsidRPr="00605B74" w:rsidRDefault="00605B74" w:rsidP="004C2138">
            <w:pPr>
              <w:pStyle w:val="ab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605B74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Jing Chen, Hui Ma. An impact study of acoustic environment on users in large interior spaces. Building Acoustics. 2019,26(2): 139-153.</w:t>
            </w:r>
            <w:r w:rsidRPr="00605B7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</w:p>
          <w:p w14:paraId="5989F873" w14:textId="3611B309" w:rsidR="00605B74" w:rsidRPr="00605B74" w:rsidRDefault="00605B74" w:rsidP="004C2138">
            <w:pPr>
              <w:pStyle w:val="ab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605B7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陈静</w:t>
            </w:r>
            <w:r w:rsidRPr="00605B74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,</w:t>
            </w:r>
            <w:r w:rsidRPr="00605B7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马蕙</w:t>
            </w:r>
            <w:r w:rsidRPr="00605B74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.</w:t>
            </w:r>
            <w:r w:rsidRPr="00605B7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大空间建筑声环境分析</w:t>
            </w:r>
            <w:r w:rsidRPr="00605B74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. </w:t>
            </w:r>
            <w:r w:rsidRPr="00605B7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南方建筑</w:t>
            </w:r>
            <w:r w:rsidRPr="00605B74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. 2019(03): 48-53. </w:t>
            </w:r>
          </w:p>
          <w:p w14:paraId="1D0D4658" w14:textId="0F11DF50" w:rsidR="00605B74" w:rsidRPr="00605B74" w:rsidRDefault="00605B74" w:rsidP="004C2138">
            <w:pPr>
              <w:pStyle w:val="ab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605B7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陈静</w:t>
            </w:r>
            <w:r w:rsidRPr="00605B74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,</w:t>
            </w:r>
            <w:r w:rsidRPr="00605B7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马蕙</w:t>
            </w:r>
            <w:r w:rsidRPr="00605B74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.</w:t>
            </w:r>
            <w:r w:rsidRPr="00605B7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大型高铁站候车厅声环境主观评价与设计策略</w:t>
            </w:r>
            <w:r w:rsidRPr="00605B74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—</w:t>
            </w:r>
            <w:r w:rsidRPr="00605B7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以天津市三座高铁站为例</w:t>
            </w:r>
            <w:r w:rsidRPr="00605B74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. </w:t>
            </w:r>
            <w:r w:rsidRPr="00605B7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新建筑</w:t>
            </w:r>
            <w:r w:rsidRPr="00605B74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. 2019 (05): 76-80.</w:t>
            </w:r>
            <w:r w:rsidRPr="00605B7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</w:p>
          <w:p w14:paraId="21506D65" w14:textId="6DE48C77" w:rsidR="00605B74" w:rsidRPr="00605B74" w:rsidRDefault="00605B74" w:rsidP="004C2138">
            <w:pPr>
              <w:pStyle w:val="ab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605B74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Ma Hui, Jing Chen. Influence of acoustic environment on people in large interior spaces: A qualitative approach. International Congress on Sound and Vibration 2018.7. </w:t>
            </w:r>
          </w:p>
          <w:p w14:paraId="258183D9" w14:textId="38CCE6C1" w:rsidR="00082336" w:rsidRDefault="00605B74" w:rsidP="004C2138">
            <w:pPr>
              <w:pStyle w:val="ab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605B74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Jing Chen, Hui Ma. A grounded theory investigation on subjective evaluation of the sound environment in large interior spaces. Inter-Noise.2017.8.</w:t>
            </w:r>
            <w:r w:rsidRPr="00605B7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</w:p>
        </w:tc>
      </w:tr>
    </w:tbl>
    <w:p w14:paraId="0386BE76" w14:textId="77777777" w:rsidR="00082336" w:rsidRDefault="00082336"/>
    <w:sectPr w:rsidR="00082336">
      <w:pgSz w:w="11906" w:h="16838"/>
      <w:pgMar w:top="1040" w:right="1486" w:bottom="1098" w:left="13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886681" w14:textId="77777777" w:rsidR="00321995" w:rsidRDefault="00321995"/>
  </w:endnote>
  <w:endnote w:type="continuationSeparator" w:id="0">
    <w:p w14:paraId="5763BE72" w14:textId="77777777" w:rsidR="00321995" w:rsidRDefault="003219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8BA7AB" w14:textId="77777777" w:rsidR="00321995" w:rsidRDefault="00321995"/>
  </w:footnote>
  <w:footnote w:type="continuationSeparator" w:id="0">
    <w:p w14:paraId="01179561" w14:textId="77777777" w:rsidR="00321995" w:rsidRDefault="0032199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E5C0C"/>
    <w:multiLevelType w:val="hybridMultilevel"/>
    <w:tmpl w:val="BF244A08"/>
    <w:lvl w:ilvl="0" w:tplc="FFFFFFFF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195" w:hanging="440"/>
      </w:pPr>
    </w:lvl>
    <w:lvl w:ilvl="2" w:tplc="FFFFFFFF" w:tentative="1">
      <w:start w:val="1"/>
      <w:numFmt w:val="lowerRoman"/>
      <w:lvlText w:val="%3."/>
      <w:lvlJc w:val="right"/>
      <w:pPr>
        <w:ind w:left="1635" w:hanging="440"/>
      </w:pPr>
    </w:lvl>
    <w:lvl w:ilvl="3" w:tplc="FFFFFFFF" w:tentative="1">
      <w:start w:val="1"/>
      <w:numFmt w:val="decimal"/>
      <w:lvlText w:val="%4."/>
      <w:lvlJc w:val="left"/>
      <w:pPr>
        <w:ind w:left="2075" w:hanging="440"/>
      </w:pPr>
    </w:lvl>
    <w:lvl w:ilvl="4" w:tplc="FFFFFFFF" w:tentative="1">
      <w:start w:val="1"/>
      <w:numFmt w:val="lowerLetter"/>
      <w:lvlText w:val="%5)"/>
      <w:lvlJc w:val="left"/>
      <w:pPr>
        <w:ind w:left="2515" w:hanging="440"/>
      </w:pPr>
    </w:lvl>
    <w:lvl w:ilvl="5" w:tplc="FFFFFFFF" w:tentative="1">
      <w:start w:val="1"/>
      <w:numFmt w:val="lowerRoman"/>
      <w:lvlText w:val="%6."/>
      <w:lvlJc w:val="right"/>
      <w:pPr>
        <w:ind w:left="2955" w:hanging="440"/>
      </w:pPr>
    </w:lvl>
    <w:lvl w:ilvl="6" w:tplc="FFFFFFFF" w:tentative="1">
      <w:start w:val="1"/>
      <w:numFmt w:val="decimal"/>
      <w:lvlText w:val="%7."/>
      <w:lvlJc w:val="left"/>
      <w:pPr>
        <w:ind w:left="3395" w:hanging="440"/>
      </w:pPr>
    </w:lvl>
    <w:lvl w:ilvl="7" w:tplc="FFFFFFFF" w:tentative="1">
      <w:start w:val="1"/>
      <w:numFmt w:val="lowerLetter"/>
      <w:lvlText w:val="%8)"/>
      <w:lvlJc w:val="left"/>
      <w:pPr>
        <w:ind w:left="3835" w:hanging="440"/>
      </w:pPr>
    </w:lvl>
    <w:lvl w:ilvl="8" w:tplc="FFFFFFFF" w:tentative="1">
      <w:start w:val="1"/>
      <w:numFmt w:val="lowerRoman"/>
      <w:lvlText w:val="%9."/>
      <w:lvlJc w:val="right"/>
      <w:pPr>
        <w:ind w:left="4275" w:hanging="440"/>
      </w:pPr>
    </w:lvl>
  </w:abstractNum>
  <w:abstractNum w:abstractNumId="1" w15:restartNumberingAfterBreak="0">
    <w:nsid w:val="1E4B52C8"/>
    <w:multiLevelType w:val="hybridMultilevel"/>
    <w:tmpl w:val="BF244A08"/>
    <w:lvl w:ilvl="0" w:tplc="A748F27A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95" w:hanging="440"/>
      </w:pPr>
    </w:lvl>
    <w:lvl w:ilvl="2" w:tplc="0409001B" w:tentative="1">
      <w:start w:val="1"/>
      <w:numFmt w:val="lowerRoman"/>
      <w:lvlText w:val="%3."/>
      <w:lvlJc w:val="right"/>
      <w:pPr>
        <w:ind w:left="1635" w:hanging="440"/>
      </w:pPr>
    </w:lvl>
    <w:lvl w:ilvl="3" w:tplc="0409000F" w:tentative="1">
      <w:start w:val="1"/>
      <w:numFmt w:val="decimal"/>
      <w:lvlText w:val="%4."/>
      <w:lvlJc w:val="left"/>
      <w:pPr>
        <w:ind w:left="2075" w:hanging="440"/>
      </w:pPr>
    </w:lvl>
    <w:lvl w:ilvl="4" w:tplc="04090019" w:tentative="1">
      <w:start w:val="1"/>
      <w:numFmt w:val="lowerLetter"/>
      <w:lvlText w:val="%5)"/>
      <w:lvlJc w:val="left"/>
      <w:pPr>
        <w:ind w:left="2515" w:hanging="440"/>
      </w:pPr>
    </w:lvl>
    <w:lvl w:ilvl="5" w:tplc="0409001B" w:tentative="1">
      <w:start w:val="1"/>
      <w:numFmt w:val="lowerRoman"/>
      <w:lvlText w:val="%6."/>
      <w:lvlJc w:val="right"/>
      <w:pPr>
        <w:ind w:left="2955" w:hanging="440"/>
      </w:pPr>
    </w:lvl>
    <w:lvl w:ilvl="6" w:tplc="0409000F" w:tentative="1">
      <w:start w:val="1"/>
      <w:numFmt w:val="decimal"/>
      <w:lvlText w:val="%7."/>
      <w:lvlJc w:val="left"/>
      <w:pPr>
        <w:ind w:left="3395" w:hanging="440"/>
      </w:pPr>
    </w:lvl>
    <w:lvl w:ilvl="7" w:tplc="04090019" w:tentative="1">
      <w:start w:val="1"/>
      <w:numFmt w:val="lowerLetter"/>
      <w:lvlText w:val="%8)"/>
      <w:lvlJc w:val="left"/>
      <w:pPr>
        <w:ind w:left="3835" w:hanging="440"/>
      </w:pPr>
    </w:lvl>
    <w:lvl w:ilvl="8" w:tplc="0409001B" w:tentative="1">
      <w:start w:val="1"/>
      <w:numFmt w:val="lowerRoman"/>
      <w:lvlText w:val="%9."/>
      <w:lvlJc w:val="right"/>
      <w:pPr>
        <w:ind w:left="4275" w:hanging="440"/>
      </w:pPr>
    </w:lvl>
  </w:abstractNum>
  <w:abstractNum w:abstractNumId="2" w15:restartNumberingAfterBreak="0">
    <w:nsid w:val="49C561B7"/>
    <w:multiLevelType w:val="hybridMultilevel"/>
    <w:tmpl w:val="BF244A08"/>
    <w:lvl w:ilvl="0" w:tplc="FFFFFFFF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195" w:hanging="440"/>
      </w:pPr>
    </w:lvl>
    <w:lvl w:ilvl="2" w:tplc="FFFFFFFF" w:tentative="1">
      <w:start w:val="1"/>
      <w:numFmt w:val="lowerRoman"/>
      <w:lvlText w:val="%3."/>
      <w:lvlJc w:val="right"/>
      <w:pPr>
        <w:ind w:left="1635" w:hanging="440"/>
      </w:pPr>
    </w:lvl>
    <w:lvl w:ilvl="3" w:tplc="FFFFFFFF" w:tentative="1">
      <w:start w:val="1"/>
      <w:numFmt w:val="decimal"/>
      <w:lvlText w:val="%4."/>
      <w:lvlJc w:val="left"/>
      <w:pPr>
        <w:ind w:left="2075" w:hanging="440"/>
      </w:pPr>
    </w:lvl>
    <w:lvl w:ilvl="4" w:tplc="FFFFFFFF" w:tentative="1">
      <w:start w:val="1"/>
      <w:numFmt w:val="lowerLetter"/>
      <w:lvlText w:val="%5)"/>
      <w:lvlJc w:val="left"/>
      <w:pPr>
        <w:ind w:left="2515" w:hanging="440"/>
      </w:pPr>
    </w:lvl>
    <w:lvl w:ilvl="5" w:tplc="FFFFFFFF" w:tentative="1">
      <w:start w:val="1"/>
      <w:numFmt w:val="lowerRoman"/>
      <w:lvlText w:val="%6."/>
      <w:lvlJc w:val="right"/>
      <w:pPr>
        <w:ind w:left="2955" w:hanging="440"/>
      </w:pPr>
    </w:lvl>
    <w:lvl w:ilvl="6" w:tplc="FFFFFFFF" w:tentative="1">
      <w:start w:val="1"/>
      <w:numFmt w:val="decimal"/>
      <w:lvlText w:val="%7."/>
      <w:lvlJc w:val="left"/>
      <w:pPr>
        <w:ind w:left="3395" w:hanging="440"/>
      </w:pPr>
    </w:lvl>
    <w:lvl w:ilvl="7" w:tplc="FFFFFFFF" w:tentative="1">
      <w:start w:val="1"/>
      <w:numFmt w:val="lowerLetter"/>
      <w:lvlText w:val="%8)"/>
      <w:lvlJc w:val="left"/>
      <w:pPr>
        <w:ind w:left="3835" w:hanging="440"/>
      </w:pPr>
    </w:lvl>
    <w:lvl w:ilvl="8" w:tplc="FFFFFFFF" w:tentative="1">
      <w:start w:val="1"/>
      <w:numFmt w:val="lowerRoman"/>
      <w:lvlText w:val="%9."/>
      <w:lvlJc w:val="right"/>
      <w:pPr>
        <w:ind w:left="4275" w:hanging="44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Y4ZjM4MzJkM2FkYjI4YjY4OTM3ZTM1NTRmNzZhMjkifQ=="/>
  </w:docVars>
  <w:rsids>
    <w:rsidRoot w:val="1474690E"/>
    <w:rsid w:val="0004427E"/>
    <w:rsid w:val="00082336"/>
    <w:rsid w:val="000B5F24"/>
    <w:rsid w:val="000E424A"/>
    <w:rsid w:val="00146B86"/>
    <w:rsid w:val="001538F3"/>
    <w:rsid w:val="001C7E3E"/>
    <w:rsid w:val="001F295B"/>
    <w:rsid w:val="0021163B"/>
    <w:rsid w:val="002354C0"/>
    <w:rsid w:val="00236398"/>
    <w:rsid w:val="002436C1"/>
    <w:rsid w:val="002F2E2E"/>
    <w:rsid w:val="00321995"/>
    <w:rsid w:val="0035026F"/>
    <w:rsid w:val="00353360"/>
    <w:rsid w:val="003672DE"/>
    <w:rsid w:val="003678F8"/>
    <w:rsid w:val="003C7EF9"/>
    <w:rsid w:val="00417EE7"/>
    <w:rsid w:val="004C2138"/>
    <w:rsid w:val="004D20C3"/>
    <w:rsid w:val="006039EA"/>
    <w:rsid w:val="00605B74"/>
    <w:rsid w:val="006226D7"/>
    <w:rsid w:val="00634A25"/>
    <w:rsid w:val="00645289"/>
    <w:rsid w:val="00682C3D"/>
    <w:rsid w:val="0069343E"/>
    <w:rsid w:val="006B68C1"/>
    <w:rsid w:val="006E1A42"/>
    <w:rsid w:val="006F4ADE"/>
    <w:rsid w:val="006F6F37"/>
    <w:rsid w:val="007629E0"/>
    <w:rsid w:val="007675D7"/>
    <w:rsid w:val="00780098"/>
    <w:rsid w:val="007A5F35"/>
    <w:rsid w:val="007B0AE8"/>
    <w:rsid w:val="007B7885"/>
    <w:rsid w:val="007C1D90"/>
    <w:rsid w:val="008152D6"/>
    <w:rsid w:val="008435DA"/>
    <w:rsid w:val="008F0791"/>
    <w:rsid w:val="00966B43"/>
    <w:rsid w:val="00971615"/>
    <w:rsid w:val="009A3264"/>
    <w:rsid w:val="009A4937"/>
    <w:rsid w:val="009B078E"/>
    <w:rsid w:val="00A54B93"/>
    <w:rsid w:val="00A56938"/>
    <w:rsid w:val="00A905B8"/>
    <w:rsid w:val="00AB1D83"/>
    <w:rsid w:val="00AC55DE"/>
    <w:rsid w:val="00AF6AB1"/>
    <w:rsid w:val="00B45D2A"/>
    <w:rsid w:val="00C827A9"/>
    <w:rsid w:val="00D65E0D"/>
    <w:rsid w:val="00DB0502"/>
    <w:rsid w:val="00DB1F17"/>
    <w:rsid w:val="00DD6CA0"/>
    <w:rsid w:val="00E04D0E"/>
    <w:rsid w:val="00E115D5"/>
    <w:rsid w:val="00E34AD8"/>
    <w:rsid w:val="00E766C2"/>
    <w:rsid w:val="00E842D1"/>
    <w:rsid w:val="00E93055"/>
    <w:rsid w:val="00EE2E06"/>
    <w:rsid w:val="00F066CF"/>
    <w:rsid w:val="00FE2C26"/>
    <w:rsid w:val="00FE7B0E"/>
    <w:rsid w:val="00FF0876"/>
    <w:rsid w:val="03147E79"/>
    <w:rsid w:val="1474690E"/>
    <w:rsid w:val="2BD65BC9"/>
    <w:rsid w:val="2C122335"/>
    <w:rsid w:val="2CF0511B"/>
    <w:rsid w:val="3A063DF1"/>
    <w:rsid w:val="41064FF8"/>
    <w:rsid w:val="524D6099"/>
    <w:rsid w:val="57F71B0A"/>
    <w:rsid w:val="6DB85E94"/>
    <w:rsid w:val="6E281B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FB742C"/>
  <w15:docId w15:val="{00C941DB-51C0-42CE-809D-46058B770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List Paragraph"/>
    <w:basedOn w:val="a"/>
    <w:uiPriority w:val="99"/>
    <w:rsid w:val="004C21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1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8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350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19</cp:revision>
  <dcterms:created xsi:type="dcterms:W3CDTF">2023-08-21T02:01:00Z</dcterms:created>
  <dcterms:modified xsi:type="dcterms:W3CDTF">2026-04-09T02:18:00Z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9E3DD89EFD794389B3713243643FCFA5_12</vt:lpwstr>
  </property>
</Properties>
</file>